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"/>
      </w:tblGrid>
      <w:tr w:rsidR="00AE7916" w:rsidRPr="00D917C9" w:rsidTr="00AE7916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7916" w:rsidRDefault="00AE7916"/>
        </w:tc>
      </w:tr>
    </w:tbl>
    <w:p w:rsidR="00D917C9" w:rsidRPr="00D917C9" w:rsidRDefault="00AE7916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54" w:rsidRPr="00FA1354" w:rsidRDefault="007E67DA" w:rsidP="00FA1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03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354" w:rsidRPr="00FA135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ДЕЯТЕЛЬНОСТИ ПРОИЗВОДСТВЕННОГО ПОДРАЗДЕЛЕНИЯ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DA" w:rsidRPr="00D917C9" w:rsidRDefault="007E67DA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916" w:rsidRDefault="00AE7916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917C9" w:rsidRPr="00D917C9" w:rsidRDefault="007E67DA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Разработали: Черкасова О.В.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Default="00D917C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E7916">
        <w:rPr>
          <w:rFonts w:ascii="Times New Roman" w:hAnsi="Times New Roman"/>
          <w:sz w:val="28"/>
          <w:szCs w:val="28"/>
        </w:rPr>
        <w:t>9 от 15.04.2020</w:t>
      </w:r>
      <w:r w:rsidR="00AE7916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AE7916" w:rsidRPr="00D917C9" w:rsidRDefault="00AE7916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32026F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2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50605B">
      <w:pPr>
        <w:widowControl w:val="0"/>
        <w:spacing w:line="276" w:lineRule="auto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05B" w:rsidRPr="0033512C">
        <w:rPr>
          <w:rFonts w:ascii="Times New Roman" w:hAnsi="Times New Roman"/>
          <w:bCs/>
          <w:iCs/>
          <w:sz w:val="24"/>
          <w:szCs w:val="24"/>
        </w:rPr>
        <w:t>Организация деятельности производственного подразделения</w:t>
      </w:r>
      <w:r w:rsidR="0050605B">
        <w:rPr>
          <w:rFonts w:ascii="Times New Roman" w:hAnsi="Times New Roman"/>
          <w:bCs/>
          <w:iCs/>
          <w:sz w:val="24"/>
          <w:szCs w:val="24"/>
        </w:rPr>
        <w:t>.</w:t>
      </w:r>
    </w:p>
    <w:p w:rsidR="0050605B" w:rsidRPr="0050605B" w:rsidRDefault="0050605B" w:rsidP="0050605B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E6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7E67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.03</w:t>
      </w:r>
      <w:r w:rsidR="007E67D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E67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>- Участвовать в планировании работы персонала производственного подразделения.</w:t>
      </w:r>
      <w:r w:rsidRPr="0022057E">
        <w:rPr>
          <w:rFonts w:ascii="Times New Roman" w:hAnsi="Times New Roman"/>
          <w:sz w:val="24"/>
          <w:szCs w:val="24"/>
        </w:rPr>
        <w:t xml:space="preserve"> 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057E">
        <w:rPr>
          <w:rFonts w:ascii="Times New Roman" w:hAnsi="Times New Roman"/>
          <w:sz w:val="24"/>
          <w:szCs w:val="24"/>
        </w:rPr>
        <w:t xml:space="preserve">Организовывать работу коллектива исполнителей. 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057E">
        <w:rPr>
          <w:rFonts w:ascii="Times New Roman" w:hAnsi="Times New Roman"/>
          <w:sz w:val="24"/>
          <w:szCs w:val="24"/>
        </w:rPr>
        <w:t>Анализировать результаты деятельности коллектива исполнителей.</w:t>
      </w:r>
    </w:p>
    <w:p w:rsidR="007E67DA" w:rsidRDefault="007E67DA" w:rsidP="00E71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Выбирать способы решения задач профессиональной деятельности, применительно к различным контекстам</w:t>
      </w:r>
    </w:p>
    <w:p w:rsidR="006D2D17" w:rsidRDefault="00A13052" w:rsidP="007E67DA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Осуществлять поиск, анализ и интерпретацию информации, необходимой для выполнения задач профессиональной деятельности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Планировать и реализовывать собственное профессиональное и личностное развитие.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Работать в коллективе и команде, эффективно взаимодействовать с коллегами, руководством, клиентами.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Содействовать сохранению окружающей среды, ресурсосбережению, эффективно действовать в чрезвычайных ситуациях.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информационные технологии в профессиональной деятельности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 xml:space="preserve">- Пользоваться профессиональной документацией на государственном и иностранном языках </w:t>
      </w:r>
    </w:p>
    <w:p w:rsidR="007E67DA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знания по финансовой грамотности, планировать предпринимательскую деятельность в профессиональной сфере</w:t>
      </w:r>
    </w:p>
    <w:p w:rsidR="00E717C5" w:rsidRDefault="00E717C5" w:rsidP="00E717C5">
      <w:pPr>
        <w:pStyle w:val="a7"/>
        <w:ind w:right="171"/>
        <w:jc w:val="both"/>
      </w:pPr>
      <w:r>
        <w:t>-С</w:t>
      </w:r>
      <w:r w:rsidR="007E67DA">
        <w:t>оставлять планы размещения оборудования и осуществлять организацию рабочих мест;</w:t>
      </w:r>
    </w:p>
    <w:p w:rsidR="00E717C5" w:rsidRDefault="007E67DA" w:rsidP="00E717C5">
      <w:pPr>
        <w:pStyle w:val="a7"/>
        <w:spacing w:after="0"/>
        <w:ind w:right="171"/>
        <w:jc w:val="both"/>
      </w:pPr>
      <w:r>
        <w:rPr>
          <w:spacing w:val="1"/>
        </w:rPr>
        <w:t xml:space="preserve"> </w:t>
      </w:r>
      <w:r w:rsidR="00E717C5">
        <w:rPr>
          <w:spacing w:val="1"/>
        </w:rPr>
        <w:t>-О</w:t>
      </w:r>
      <w:r>
        <w:t>существлять</w:t>
      </w:r>
      <w:r>
        <w:rPr>
          <w:spacing w:val="8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соблюдения</w:t>
      </w:r>
      <w:r>
        <w:rPr>
          <w:spacing w:val="7"/>
        </w:rPr>
        <w:t xml:space="preserve"> </w:t>
      </w:r>
      <w:r>
        <w:t>технологической</w:t>
      </w:r>
      <w:r>
        <w:rPr>
          <w:spacing w:val="8"/>
        </w:rPr>
        <w:t xml:space="preserve"> </w:t>
      </w:r>
      <w:r>
        <w:t>дисциплины,</w:t>
      </w:r>
      <w:r>
        <w:rPr>
          <w:spacing w:val="7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работ,</w:t>
      </w:r>
      <w:r w:rsidR="00E717C5"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материалов;</w:t>
      </w:r>
    </w:p>
    <w:p w:rsidR="00E717C5" w:rsidRDefault="00E717C5" w:rsidP="00E717C5">
      <w:pPr>
        <w:pStyle w:val="a7"/>
        <w:spacing w:after="0"/>
        <w:ind w:right="171"/>
        <w:jc w:val="both"/>
        <w:rPr>
          <w:spacing w:val="1"/>
        </w:rPr>
      </w:pPr>
      <w:r>
        <w:lastRenderedPageBreak/>
        <w:t>-П</w:t>
      </w:r>
      <w:r w:rsidR="007E67DA">
        <w:t>ринимать</w:t>
      </w:r>
      <w:r w:rsidR="007E67DA">
        <w:rPr>
          <w:spacing w:val="1"/>
        </w:rPr>
        <w:t xml:space="preserve"> </w:t>
      </w:r>
      <w:r w:rsidR="007E67DA">
        <w:t>и</w:t>
      </w:r>
      <w:r w:rsidR="007E67DA">
        <w:rPr>
          <w:spacing w:val="1"/>
        </w:rPr>
        <w:t xml:space="preserve"> </w:t>
      </w:r>
      <w:r w:rsidR="007E67DA">
        <w:t>реализовывать</w:t>
      </w:r>
      <w:r w:rsidR="007E67DA">
        <w:rPr>
          <w:spacing w:val="1"/>
        </w:rPr>
        <w:t xml:space="preserve"> </w:t>
      </w:r>
      <w:r w:rsidR="007E67DA">
        <w:t>управленческие</w:t>
      </w:r>
      <w:r w:rsidR="007E67DA">
        <w:rPr>
          <w:spacing w:val="1"/>
        </w:rPr>
        <w:t xml:space="preserve"> </w:t>
      </w:r>
      <w:r w:rsidR="007E67DA">
        <w:t>решения;</w:t>
      </w:r>
      <w:r w:rsidR="007E67DA">
        <w:rPr>
          <w:spacing w:val="1"/>
        </w:rPr>
        <w:t xml:space="preserve"> </w:t>
      </w:r>
    </w:p>
    <w:p w:rsidR="007E67DA" w:rsidRDefault="00E717C5" w:rsidP="00E717C5">
      <w:pPr>
        <w:pStyle w:val="a7"/>
        <w:spacing w:after="0"/>
        <w:ind w:right="171"/>
        <w:jc w:val="both"/>
      </w:pPr>
      <w:r>
        <w:rPr>
          <w:spacing w:val="1"/>
        </w:rPr>
        <w:t>-Р</w:t>
      </w:r>
      <w:r w:rsidR="007E67DA">
        <w:t>ассчитывать</w:t>
      </w:r>
      <w:r w:rsidR="007E67DA">
        <w:rPr>
          <w:spacing w:val="1"/>
        </w:rPr>
        <w:t xml:space="preserve"> </w:t>
      </w:r>
      <w:r w:rsidR="007E67DA">
        <w:t>показатели,</w:t>
      </w:r>
      <w:r w:rsidR="007E67DA">
        <w:rPr>
          <w:spacing w:val="1"/>
        </w:rPr>
        <w:t xml:space="preserve"> </w:t>
      </w:r>
      <w:r w:rsidR="007E67DA">
        <w:t>характеризующие</w:t>
      </w:r>
      <w:r w:rsidR="007E67DA">
        <w:rPr>
          <w:spacing w:val="1"/>
        </w:rPr>
        <w:t xml:space="preserve"> </w:t>
      </w:r>
      <w:r w:rsidR="007E67DA">
        <w:t>эффективность</w:t>
      </w:r>
      <w:r w:rsidR="007E67DA">
        <w:rPr>
          <w:spacing w:val="1"/>
        </w:rPr>
        <w:t xml:space="preserve"> </w:t>
      </w:r>
      <w:r w:rsidR="007E67DA">
        <w:t>работы</w:t>
      </w:r>
      <w:r w:rsidR="007E67DA">
        <w:rPr>
          <w:spacing w:val="1"/>
        </w:rPr>
        <w:t xml:space="preserve"> </w:t>
      </w:r>
      <w:r w:rsidR="007E67DA">
        <w:t>производственного</w:t>
      </w:r>
      <w:r w:rsidR="007E67DA">
        <w:rPr>
          <w:spacing w:val="1"/>
        </w:rPr>
        <w:t xml:space="preserve"> </w:t>
      </w:r>
      <w:r w:rsidR="007E67DA">
        <w:t>подразделения,</w:t>
      </w:r>
      <w:r w:rsidR="007E67DA">
        <w:rPr>
          <w:spacing w:val="1"/>
        </w:rPr>
        <w:t xml:space="preserve"> </w:t>
      </w:r>
      <w:r w:rsidR="007E67DA">
        <w:t>использования</w:t>
      </w:r>
      <w:r w:rsidR="007E67DA">
        <w:rPr>
          <w:spacing w:val="-1"/>
        </w:rPr>
        <w:t xml:space="preserve"> </w:t>
      </w:r>
      <w:r w:rsidR="007E67DA">
        <w:t>основного</w:t>
      </w:r>
      <w:r w:rsidR="007E67DA">
        <w:rPr>
          <w:spacing w:val="-1"/>
        </w:rPr>
        <w:t xml:space="preserve"> </w:t>
      </w:r>
      <w:r w:rsidR="007E67DA">
        <w:t>и</w:t>
      </w:r>
      <w:r w:rsidR="007E67DA">
        <w:rPr>
          <w:spacing w:val="-1"/>
        </w:rPr>
        <w:t xml:space="preserve"> </w:t>
      </w:r>
      <w:r w:rsidR="007E67DA">
        <w:t>вспомогательного оборудования.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E717C5" w:rsidRDefault="00E717C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C5" w:rsidRDefault="00E717C5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717C5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деятельности производственного подразделения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0EF3" w:rsidRDefault="00450EF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50EF3" w:rsidTr="00C26373">
        <w:trPr>
          <w:cantSplit/>
          <w:trHeight w:hRule="exact" w:val="3438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ind w:left="48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ПК3.1</w:t>
            </w:r>
          </w:p>
          <w:p w:rsidR="00450EF3" w:rsidRPr="00E717C5" w:rsidRDefault="00450EF3" w:rsidP="00E717C5">
            <w:pPr>
              <w:pStyle w:val="TableParagraph"/>
              <w:ind w:left="139" w:right="263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Участвовать в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планировании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работы</w:t>
            </w:r>
            <w:r w:rsidRPr="00E717C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персонала</w:t>
            </w:r>
          </w:p>
          <w:p w:rsidR="00450EF3" w:rsidRDefault="00450EF3" w:rsidP="00E717C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производственного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подразделения.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Pr="004A1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планировании работы персонала производственного подразделения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планированием работы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</w:t>
            </w:r>
          </w:p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управленческими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 составление планов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размещений </w:t>
            </w:r>
            <w:proofErr w:type="gramStart"/>
            <w:r w:rsidR="00450EF3" w:rsidRPr="0033512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и осуществлять организацию рабочих мест;</w:t>
            </w:r>
          </w:p>
          <w:p w:rsidR="00450EF3" w:rsidRPr="0033512C" w:rsidRDefault="00450EF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менеджмента в профессиональной деятельности.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450EF3" w:rsidRDefault="00450EF3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450EF3" w:rsidTr="00450EF3">
        <w:trPr>
          <w:cantSplit/>
          <w:trHeight w:hRule="exact" w:val="3682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ind w:left="48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</w:t>
            </w:r>
            <w:r w:rsidRPr="00E717C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3.2</w:t>
            </w:r>
          </w:p>
          <w:p w:rsidR="00450EF3" w:rsidRDefault="00450EF3" w:rsidP="00E717C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Организовывать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работу коллектива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исполнителей.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>коллектива исполнителей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организацией работы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</w:t>
            </w:r>
          </w:p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50EF3" w:rsidRPr="0033512C" w:rsidRDefault="00450EF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принципов делового общения в коллективе;</w:t>
            </w:r>
          </w:p>
          <w:p w:rsidR="00450EF3" w:rsidRPr="0033512C" w:rsidRDefault="00450EF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/>
        </w:tc>
      </w:tr>
      <w:tr w:rsidR="00450EF3" w:rsidTr="00450EF3">
        <w:trPr>
          <w:cantSplit/>
          <w:trHeight w:hRule="exact" w:val="3393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spacing w:before="129"/>
              <w:ind w:left="42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ПК3.3</w:t>
            </w:r>
          </w:p>
          <w:p w:rsidR="00450EF3" w:rsidRPr="00E717C5" w:rsidRDefault="00450EF3" w:rsidP="00E717C5">
            <w:pPr>
              <w:pStyle w:val="TableParagraph"/>
              <w:tabs>
                <w:tab w:val="left" w:pos="1847"/>
              </w:tabs>
              <w:ind w:righ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</w:t>
            </w:r>
            <w:r w:rsidRPr="00E717C5">
              <w:rPr>
                <w:rFonts w:ascii="Times New Roman" w:hAnsi="Times New Roman" w:cs="Times New Roman"/>
                <w:sz w:val="24"/>
              </w:rPr>
              <w:t>ать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результаты</w:t>
            </w:r>
          </w:p>
          <w:p w:rsidR="00450EF3" w:rsidRDefault="00450EF3" w:rsidP="00E717C5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коллектива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исполнителей.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4A1A19" w:rsidRDefault="00450EF3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 xml:space="preserve"> деятельности коллектива исполнителей</w:t>
            </w:r>
          </w:p>
          <w:p w:rsidR="00450EF3" w:rsidRDefault="00450EF3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C26373" w:rsidP="00450EF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анализом 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работы структурного подразделения; </w:t>
            </w:r>
          </w:p>
          <w:p w:rsidR="00450EF3" w:rsidRPr="0033512C" w:rsidRDefault="00C26373" w:rsidP="00450EF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расчетом показателей, характеризующих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450EF3" w:rsidRDefault="00450EF3" w:rsidP="00450EF3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аспектов правового обеспечения профессиональной деятельности.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450EF3">
        <w:trPr>
          <w:cantSplit/>
          <w:trHeight w:hRule="exact" w:val="1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450EF3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="00450EF3" w:rsidRPr="004A1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планировании работы персонала производственного подразделения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D565C" w:rsidRDefault="006E6C44" w:rsidP="00BD565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</w:t>
            </w:r>
            <w:r w:rsidR="00BD56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еали</w:t>
            </w:r>
            <w:r w:rsidR="00BD565C">
              <w:rPr>
                <w:rFonts w:ascii="Times New Roman" w:hAnsi="Times New Roman"/>
                <w:sz w:val="24"/>
                <w:szCs w:val="24"/>
              </w:rPr>
              <w:t>зация управленческих решений. П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ланы размеще</w:t>
            </w:r>
            <w:r w:rsidR="00BD565C">
              <w:rPr>
                <w:rFonts w:ascii="Times New Roman" w:hAnsi="Times New Roman"/>
                <w:sz w:val="24"/>
                <w:szCs w:val="24"/>
              </w:rPr>
              <w:t>ний оборудования и организация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 xml:space="preserve"> рабочих мест; основ</w:t>
            </w:r>
            <w:r w:rsidR="00BD565C">
              <w:rPr>
                <w:rFonts w:ascii="Times New Roman" w:hAnsi="Times New Roman"/>
                <w:sz w:val="24"/>
                <w:szCs w:val="24"/>
              </w:rPr>
              <w:t>ы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 xml:space="preserve"> менеджмента в профессиональной деятельности.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50EF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50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3A37C9">
        <w:trPr>
          <w:cantSplit/>
          <w:trHeight w:hRule="exact" w:val="141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450EF3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50EF3" w:rsidRPr="004A1A19">
              <w:rPr>
                <w:rFonts w:ascii="Times New Roman" w:hAnsi="Times New Roman"/>
                <w:sz w:val="24"/>
                <w:szCs w:val="24"/>
              </w:rPr>
              <w:t>рганизовывать работу коллектива исполнителей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D565C" w:rsidRDefault="00BD565C" w:rsidP="00BD565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="00450EF3" w:rsidRPr="004A1A19">
              <w:rPr>
                <w:sz w:val="24"/>
                <w:szCs w:val="24"/>
              </w:rPr>
              <w:t xml:space="preserve"> структурного подразделения;</w:t>
            </w:r>
            <w:r>
              <w:rPr>
                <w:sz w:val="24"/>
                <w:szCs w:val="24"/>
              </w:rPr>
              <w:t xml:space="preserve"> организация контроля</w:t>
            </w:r>
            <w:r w:rsidR="00450EF3" w:rsidRPr="004A1A19">
              <w:rPr>
                <w:sz w:val="24"/>
                <w:szCs w:val="24"/>
              </w:rPr>
              <w:t xml:space="preserve"> соблюдения технологической дисциплины, качества работ, эффективного использования технологического оборудования и материалов;</w:t>
            </w:r>
            <w:r>
              <w:rPr>
                <w:sz w:val="24"/>
                <w:szCs w:val="24"/>
              </w:rPr>
              <w:t xml:space="preserve"> </w:t>
            </w:r>
            <w:r w:rsidR="00450EF3" w:rsidRPr="004A1A19">
              <w:rPr>
                <w:sz w:val="24"/>
                <w:szCs w:val="24"/>
              </w:rPr>
              <w:t>принципов делового общения в коллективе;</w:t>
            </w:r>
            <w:r>
              <w:rPr>
                <w:sz w:val="24"/>
                <w:szCs w:val="24"/>
              </w:rPr>
              <w:t xml:space="preserve"> психологические аспекты</w:t>
            </w:r>
            <w:r w:rsidR="00450EF3" w:rsidRPr="004A1A19">
              <w:rPr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0E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377512">
        <w:trPr>
          <w:cantSplit/>
          <w:trHeight w:hRule="exact" w:val="111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4A1A19" w:rsidRDefault="00BA585E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50EF3" w:rsidRPr="004A1A19">
              <w:rPr>
                <w:rFonts w:ascii="Times New Roman" w:hAnsi="Times New Roman"/>
                <w:sz w:val="24"/>
                <w:szCs w:val="24"/>
              </w:rPr>
              <w:t>нализировать результаты деятельности коллектива исполнителей</w:t>
            </w:r>
          </w:p>
          <w:p w:rsidR="006D2D17" w:rsidRDefault="006D2D17" w:rsidP="00450EF3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77512" w:rsidRDefault="00BD565C" w:rsidP="0037751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450EF3" w:rsidRPr="004A1A19">
              <w:rPr>
                <w:sz w:val="24"/>
                <w:szCs w:val="24"/>
              </w:rPr>
              <w:t xml:space="preserve"> работы структурного подразделения; </w:t>
            </w:r>
            <w:r w:rsidR="00377512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 xml:space="preserve"> показателей, характеризующих</w:t>
            </w:r>
            <w:r w:rsidR="00450EF3" w:rsidRPr="004A1A19">
              <w:rPr>
                <w:sz w:val="24"/>
                <w:szCs w:val="24"/>
              </w:rPr>
              <w:t xml:space="preserve"> эффективность работы производственного подразделения, использования основного и вспомогательного оборудования;</w:t>
            </w:r>
            <w:r w:rsidR="00377512">
              <w:rPr>
                <w:sz w:val="24"/>
                <w:szCs w:val="24"/>
              </w:rPr>
              <w:t xml:space="preserve"> правовое обеспечение</w:t>
            </w:r>
            <w:r w:rsidR="00450EF3" w:rsidRPr="004A1A19">
              <w:rPr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0E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450AA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377512" w:rsidRDefault="00BA585E" w:rsidP="00377512">
      <w:pPr>
        <w:widowControl w:val="0"/>
        <w:spacing w:line="276" w:lineRule="auto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77512">
        <w:rPr>
          <w:rFonts w:ascii="Times New Roman" w:hAnsi="Times New Roman"/>
          <w:bCs/>
          <w:iCs/>
          <w:sz w:val="24"/>
          <w:szCs w:val="24"/>
        </w:rPr>
        <w:t>организации</w:t>
      </w:r>
      <w:r w:rsidR="00377512" w:rsidRPr="0033512C">
        <w:rPr>
          <w:rFonts w:ascii="Times New Roman" w:hAnsi="Times New Roman"/>
          <w:bCs/>
          <w:iCs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512">
        <w:rPr>
          <w:rFonts w:ascii="Times New Roman" w:hAnsi="Times New Roman"/>
          <w:sz w:val="24"/>
          <w:szCs w:val="24"/>
        </w:rPr>
        <w:t>анализа результатов</w:t>
      </w:r>
      <w:r w:rsidR="00377512" w:rsidRPr="0033512C">
        <w:rPr>
          <w:rFonts w:ascii="Times New Roman" w:hAnsi="Times New Roman"/>
          <w:sz w:val="24"/>
          <w:szCs w:val="24"/>
        </w:rPr>
        <w:t xml:space="preserve"> деятельности коллектива исполнителей</w:t>
      </w:r>
      <w:proofErr w:type="gramEnd"/>
      <w:r w:rsidR="00377512" w:rsidRPr="0033512C">
        <w:rPr>
          <w:rFonts w:ascii="Times New Roman" w:hAnsi="Times New Roman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377512">
        <w:rPr>
          <w:rFonts w:ascii="Times New Roman" w:hAnsi="Times New Roman" w:cs="Times New Roman"/>
          <w:color w:val="000000"/>
          <w:sz w:val="24"/>
          <w:szCs w:val="24"/>
        </w:rPr>
        <w:t>виях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Pr="00377512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775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</w:t>
      </w:r>
      <w:r w:rsidRPr="003775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Грибов В.Д. Экономика организации (предприятия): учебник / В.Д. Грибов, В.П. Грузинов, В.А.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Кузьменко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10-е изд., стер. – М.: КНОРУС, 2016. – 416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 – (Среднее профессиональное образование).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Э.А. Экономический анализ хозяйственной деятельности: учебное пособие / Э.А.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Г.П. Герасименко, С.Э.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2-е изд.,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и доп. – М.: КНОРУС, 2016. – 536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Драчева Е.Л. Менеджмент: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Е.Л. Драчева, Л.И.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17-е изд., стер. – М.: Издательский центр «Академия», 2017.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 xml:space="preserve"> </w:t>
      </w:r>
      <w:r w:rsidRPr="00377512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«Глоссарий». Форма доступа: 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www.glossary.ru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«Официальный сайт Федеральной службы государственной статистики». Форма доступа: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www.gks.ru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  <w:t>Электронный ресурс «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Публичная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 xml:space="preserve"> интернет-библиотека. Специализация: отечественная периодика». Форма доступа: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www.public.ru</w:t>
      </w:r>
      <w:proofErr w:type="spellEnd"/>
    </w:p>
    <w:p w:rsidR="00A61E5C" w:rsidRDefault="00377512" w:rsidP="0037751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2057E">
        <w:rPr>
          <w:rFonts w:ascii="Times New Roman" w:hAnsi="Times New Roman"/>
          <w:bCs/>
          <w:sz w:val="24"/>
          <w:szCs w:val="24"/>
        </w:rPr>
        <w:t>4.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«Консультант Плюс» -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www.consultant.ru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 w:rsidRPr="0022057E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Базаров Т.Ю. Управление персоналом: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Т.Ю. Базаров. – 13-е изд.,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. и доп. – М.: Издательский центр «Академия», 2015. – 320 с.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Драчева Е.Л. Менеджмент: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Е.Л. Драчева, Л.И.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17-е изд., стер. – М.: Издательский центр «Академия», 2017.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Мурахтанова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Н.М. Маркетинг: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ля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студ. учреждений сред. проф. образования / Н.М.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Мурахтанова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Е.И. Еремина. – 9-е изд., стер. – М.: Издательский центр «Академия», 2013.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4.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Л.Н. Анализ финансово-хозяйственной деятельности: учебник / Л.Н.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К.В.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изд. 6-е,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Ростов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н</w:t>
      </w:r>
      <w:proofErr w:type="spellEnd"/>
      <w:proofErr w:type="gramStart"/>
      <w:r w:rsidRPr="0022057E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: Феникс, 2013. – 368 с. – (Среднее профессиональное образование).</w:t>
      </w:r>
    </w:p>
    <w:p w:rsidR="006D2D17" w:rsidRPr="00377512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775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-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37751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3775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ы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СПС «Консультант Плюс» (http://www.consultant.ru)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СПС «Гарант» (http://www.garant.ru)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Правительства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www.government.ru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Минэкономразвития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www.economy.gov.ru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Минфина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www.minifin.ru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Росстата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www.gks.ru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Аналитическая газета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www.rbcdaily.ru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статей из ведущих западных экономических изданий по тематике, связанной с проблемами и перспективами развития мировой экономики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www.worldeconomy.ru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Федеральный портал "Российское образование"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www.edu.ru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Электронная научная и учебная библиотека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www.auditorium.ru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Российская государственная библиотека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www.rsl.ru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2026F" w:rsidRPr="0022057E" w:rsidRDefault="0032026F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7512" w:rsidTr="00377512">
        <w:trPr>
          <w:cantSplit/>
          <w:trHeight w:hRule="exact" w:val="288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ПК 3.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1. Участвовать в планировании работы персонала производственного подразделения.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планировать работу структурного подразделения;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принимать и реализовывать управленческие решения;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составлять планы размещений оборудования и осуществлять организацию рабочих мест;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менеджмента в профессиональной деятельности.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7512" w:rsidRDefault="00377512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377512" w:rsidRDefault="003775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77512" w:rsidTr="00377512">
        <w:trPr>
          <w:cantSplit/>
          <w:trHeight w:hRule="exact" w:val="298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>2. Организовывать работу коллектива исполнителей.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организовывать работу структурного подразделения;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принципов делового общения в коллективе;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377512">
        <w:trPr>
          <w:cantSplit/>
          <w:trHeight w:hRule="exact" w:val="270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ПК 03.03</w:t>
            </w:r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>нализировать результаты деятельности коллектива исполнителей.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принимать участие в анализе работы структурного подразделения; 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аспектов правового обеспечения профессиональной деятельности.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7512" w:rsidTr="00377512">
        <w:trPr>
          <w:cantSplit/>
          <w:trHeight w:hRule="exact" w:val="40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оценивать эффективность и качество выполнения профессиональных задач;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определять цели и задачи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>
            <w:pPr>
              <w:spacing w:after="52" w:line="240" w:lineRule="exact"/>
              <w:rPr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377512" w:rsidRDefault="0037751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377512" w:rsidTr="00377512">
        <w:trPr>
          <w:cantSplit/>
          <w:trHeight w:hRule="exact" w:val="42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определять необходимые источники информации;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правильно планировать процесс поиска;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оценивать практическую значимость результатов поиска; 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верное выполнение оформления результатов поиска информации;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и умение применить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коллектива и команды;</w:t>
            </w:r>
          </w:p>
          <w:p w:rsidR="00377512" w:rsidRPr="0022057E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осуществлять внешнее и </w:t>
            </w:r>
            <w:r w:rsidRPr="0022057E">
              <w:rPr>
                <w:rFonts w:ascii="Times New Roman" w:hAnsi="Times New Roman"/>
                <w:sz w:val="24"/>
                <w:szCs w:val="24"/>
              </w:rPr>
              <w:t>применения средств информационных технологий для решения профессиональных задач;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7E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принципов </w:t>
            </w:r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взаимодействие с потребителями услуг;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проектной деятельности.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соблюдения   этических, психологических принципов делового общения;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оформления документов и построения устных сообщений.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сущности </w:t>
            </w:r>
            <w:proofErr w:type="spellStart"/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гражданско</w:t>
            </w:r>
            <w:proofErr w:type="spellEnd"/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патриотической позиции, общечеловеческих ценностей; значимость профессиональной деятельности по профессии;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соблюдать нормы экологической безопасности;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 экологической безопасности при ведении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F1009A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основ здорового образа жизни; 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знание сре</w:t>
            </w:r>
            <w:proofErr w:type="gramStart"/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дств пр</w:t>
            </w:r>
            <w:proofErr w:type="gramEnd"/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офилактики перенапряжения.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F1009A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современных средств и устройств информатизации;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  <w:tr w:rsidR="00F1009A" w:rsidTr="00F1009A">
        <w:trPr>
          <w:cantSplit/>
          <w:trHeight w:hRule="exact" w:val="156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работать с нормативно-правовой документацией;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  <w:tr w:rsidR="00F1009A" w:rsidTr="00F1009A">
        <w:trPr>
          <w:cantSplit/>
          <w:trHeight w:hRule="exact" w:val="26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proofErr w:type="spellStart"/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– экономических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показателей работы производственного подразделения;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демонстрация знаний финансовых инструментов;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 умение определять инвестиционную привлекательность коммерческих проектов;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способность создавать  бизнес-план коммерческой идеи;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умение презентовать бизнес-идею.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F1009A">
      <w:pPr>
        <w:pStyle w:val="a4"/>
        <w:widowControl w:val="0"/>
        <w:numPr>
          <w:ilvl w:val="0"/>
          <w:numId w:val="8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32026F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2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32026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F1009A">
      <w:pPr>
        <w:pStyle w:val="aa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2026F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3202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2026F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026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86606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2243B8"/>
    <w:rsid w:val="00224C81"/>
    <w:rsid w:val="0032026F"/>
    <w:rsid w:val="00340602"/>
    <w:rsid w:val="00343BB5"/>
    <w:rsid w:val="00370F7E"/>
    <w:rsid w:val="00377512"/>
    <w:rsid w:val="003A37C9"/>
    <w:rsid w:val="003B21E8"/>
    <w:rsid w:val="003B65DA"/>
    <w:rsid w:val="004023E5"/>
    <w:rsid w:val="004432F6"/>
    <w:rsid w:val="00450EF3"/>
    <w:rsid w:val="004966B6"/>
    <w:rsid w:val="004D7923"/>
    <w:rsid w:val="0050605B"/>
    <w:rsid w:val="00586589"/>
    <w:rsid w:val="005C3BCC"/>
    <w:rsid w:val="005E32B3"/>
    <w:rsid w:val="005E5ECB"/>
    <w:rsid w:val="006045D4"/>
    <w:rsid w:val="00641982"/>
    <w:rsid w:val="00681813"/>
    <w:rsid w:val="006D2D17"/>
    <w:rsid w:val="006E6C44"/>
    <w:rsid w:val="0070161D"/>
    <w:rsid w:val="0071645C"/>
    <w:rsid w:val="007455FF"/>
    <w:rsid w:val="007A1271"/>
    <w:rsid w:val="007A46E2"/>
    <w:rsid w:val="007A53C4"/>
    <w:rsid w:val="007E67DA"/>
    <w:rsid w:val="00836863"/>
    <w:rsid w:val="008500B0"/>
    <w:rsid w:val="00852B24"/>
    <w:rsid w:val="008F5146"/>
    <w:rsid w:val="00900C9C"/>
    <w:rsid w:val="009168DA"/>
    <w:rsid w:val="009450AA"/>
    <w:rsid w:val="009C6283"/>
    <w:rsid w:val="009D09AD"/>
    <w:rsid w:val="009D6834"/>
    <w:rsid w:val="00A0625A"/>
    <w:rsid w:val="00A13052"/>
    <w:rsid w:val="00A442DD"/>
    <w:rsid w:val="00A61E5C"/>
    <w:rsid w:val="00AC1ADD"/>
    <w:rsid w:val="00AE7916"/>
    <w:rsid w:val="00B2512A"/>
    <w:rsid w:val="00B67E38"/>
    <w:rsid w:val="00B82D3E"/>
    <w:rsid w:val="00B971F8"/>
    <w:rsid w:val="00BA585E"/>
    <w:rsid w:val="00BD565C"/>
    <w:rsid w:val="00C11D79"/>
    <w:rsid w:val="00C26373"/>
    <w:rsid w:val="00C43D9D"/>
    <w:rsid w:val="00CB404E"/>
    <w:rsid w:val="00CB4C6C"/>
    <w:rsid w:val="00CC77C1"/>
    <w:rsid w:val="00CF0A63"/>
    <w:rsid w:val="00D00617"/>
    <w:rsid w:val="00D3626A"/>
    <w:rsid w:val="00D52268"/>
    <w:rsid w:val="00D823F7"/>
    <w:rsid w:val="00D917C9"/>
    <w:rsid w:val="00DE4D09"/>
    <w:rsid w:val="00E3441E"/>
    <w:rsid w:val="00E717C5"/>
    <w:rsid w:val="00E96824"/>
    <w:rsid w:val="00ED1BA3"/>
    <w:rsid w:val="00ED3A12"/>
    <w:rsid w:val="00EE695B"/>
    <w:rsid w:val="00F1009A"/>
    <w:rsid w:val="00F26646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AE7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E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21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cp:lastPrinted>2021-07-09T09:32:00Z</cp:lastPrinted>
  <dcterms:created xsi:type="dcterms:W3CDTF">2020-12-11T04:27:00Z</dcterms:created>
  <dcterms:modified xsi:type="dcterms:W3CDTF">2021-09-22T03:40:00Z</dcterms:modified>
</cp:coreProperties>
</file>